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AFDAE" w14:textId="77777777" w:rsidR="00E7009E" w:rsidRDefault="00E7009E"/>
    <w:p w14:paraId="55168A64" w14:textId="77777777" w:rsidR="00685679" w:rsidRDefault="00685679"/>
    <w:p w14:paraId="420A7152" w14:textId="292C07FB" w:rsidR="00042BFD" w:rsidRDefault="00042BFD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ECB503" wp14:editId="7E2F995A">
                <wp:simplePos x="0" y="0"/>
                <wp:positionH relativeFrom="column">
                  <wp:posOffset>28575</wp:posOffset>
                </wp:positionH>
                <wp:positionV relativeFrom="paragraph">
                  <wp:posOffset>190500</wp:posOffset>
                </wp:positionV>
                <wp:extent cx="6372225" cy="5153025"/>
                <wp:effectExtent l="19050" t="19050" r="47625" b="476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72225" cy="5153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571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4A0B4F" w14:textId="57551632" w:rsidR="00042BFD" w:rsidRPr="00BE1538" w:rsidRDefault="00042BFD" w:rsidP="00042BF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96"/>
                                <w:szCs w:val="96"/>
                                <w:u w:val="single"/>
                              </w:rPr>
                            </w:pP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96"/>
                                <w:szCs w:val="96"/>
                                <w:u w:val="single"/>
                              </w:rPr>
                              <w:t>NOTICE</w:t>
                            </w:r>
                          </w:p>
                          <w:p w14:paraId="19DB2869" w14:textId="678B51AA" w:rsidR="00042BFD" w:rsidRPr="00BE1538" w:rsidRDefault="00042BFD" w:rsidP="00042BF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</w:rPr>
                            </w:pP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</w:rPr>
                              <w:t>TOWN OF PORTLAND</w:t>
                            </w:r>
                          </w:p>
                          <w:p w14:paraId="4A338A67" w14:textId="77777777" w:rsidR="00554453" w:rsidRPr="00BE1538" w:rsidRDefault="00042BFD" w:rsidP="00042BF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</w:rPr>
                            </w:pP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</w:rPr>
                              <w:t>OPEN BOOK</w:t>
                            </w:r>
                          </w:p>
                          <w:p w14:paraId="2590761F" w14:textId="77777777" w:rsidR="00E03C87" w:rsidRDefault="00E03C87" w:rsidP="00E03C87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511DC6B" w14:textId="1A355D38" w:rsidR="00E03C87" w:rsidRPr="00BE1538" w:rsidRDefault="00E03C87" w:rsidP="00E7009E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Pursuant to </w:t>
                            </w:r>
                            <w:r w:rsidR="009D2C6C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Wis. Stat. 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70.45, the assessment roll for </w:t>
                            </w:r>
                            <w:r w:rsidR="00042BFD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the 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year </w:t>
                            </w:r>
                            <w:r w:rsidR="00042BFD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20</w:t>
                            </w:r>
                            <w:r w:rsidR="009D2C6C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2</w:t>
                            </w:r>
                            <w:r w:rsidR="006A14B9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5</w:t>
                            </w:r>
                            <w:r w:rsidR="00E14CC6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will be open for examination on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D41AB5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May 29,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5E0C53"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202</w:t>
                            </w:r>
                            <w:r w:rsidR="005E0C53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5,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at the </w:t>
                            </w:r>
                            <w:r w:rsidR="00042BFD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Portland Town Hall, 6736 State Highway 33, Cashton, WI  54619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from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BF7EC4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1</w:t>
                            </w:r>
                            <w:r w:rsidR="00714944"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:00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 xml:space="preserve"> – </w:t>
                            </w:r>
                            <w:r w:rsidR="00BF7EC4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3</w:t>
                            </w:r>
                            <w:r w:rsidR="00714944"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:00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971F1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P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M</w:t>
                            </w:r>
                            <w:r w:rsidR="00042BFD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.  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Instructional material </w:t>
                            </w:r>
                            <w:r w:rsidR="009D2C6C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will be provided at the open book to persons who wish to object to valuations under Wis. Stat. 70.47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14:paraId="739E6FCF" w14:textId="77777777" w:rsidR="00E03C87" w:rsidRPr="00BE1538" w:rsidRDefault="00E03C87" w:rsidP="00E03C8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  <w:p w14:paraId="035CF153" w14:textId="620BF1B4" w:rsidR="00042BFD" w:rsidRPr="00BE1538" w:rsidRDefault="00E03C87" w:rsidP="00E03C8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Notice is hereby given this </w:t>
                            </w:r>
                            <w:r w:rsidR="00F33984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1</w:t>
                            </w:r>
                            <w:r w:rsidR="00FD0FE1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4t</w:t>
                            </w:r>
                            <w:r w:rsidR="00F33984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h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day of </w:t>
                            </w:r>
                            <w:r w:rsidR="009F519D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Ma</w:t>
                            </w:r>
                            <w:r w:rsidR="009F519D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y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20</w:t>
                            </w:r>
                            <w:r w:rsidR="009D2C6C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2</w:t>
                            </w:r>
                            <w:r w:rsidR="00F33984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5</w:t>
                            </w:r>
                            <w:r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.</w:t>
                            </w:r>
                            <w:r w:rsidR="00042BFD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5FAE6841" w14:textId="6C30DE12" w:rsidR="004B613F" w:rsidRPr="00BE1538" w:rsidRDefault="000F38D3" w:rsidP="00E03C8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Amy Brueggen</w:t>
                            </w:r>
                            <w:r w:rsidR="004B613F" w:rsidRPr="00BE1538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, Town Clerk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ECB50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25pt;margin-top:15pt;width:501.75pt;height:40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" fillcolor="white [3201]" strokeweight="4.5pt">
                <v:textbox>
                  <w:txbxContent>
                    <w:p w14:paraId="7E4A0B4F" w14:textId="57551632" w:rsidR="00042BFD" w:rsidRPr="00BE1538" w:rsidRDefault="00042BFD" w:rsidP="00042BF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96"/>
                          <w:szCs w:val="96"/>
                          <w:u w:val="single"/>
                        </w:rPr>
                      </w:pPr>
                      <w:r w:rsidRPr="00BE1538">
                        <w:rPr>
                          <w:rFonts w:ascii="Times New Roman" w:hAnsi="Times New Roman" w:cs="Times New Roman"/>
                          <w:b/>
                          <w:sz w:val="96"/>
                          <w:szCs w:val="96"/>
                          <w:u w:val="single"/>
                        </w:rPr>
                        <w:t>NOTICE</w:t>
                      </w:r>
                    </w:p>
                    <w:p w14:paraId="19DB2869" w14:textId="678B51AA" w:rsidR="00042BFD" w:rsidRPr="00BE1538" w:rsidRDefault="00042BFD" w:rsidP="00042BF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</w:rPr>
                      </w:pPr>
                      <w:r w:rsidRPr="00BE1538"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</w:rPr>
                        <w:t>TOWN OF PORTLAND</w:t>
                      </w:r>
                    </w:p>
                    <w:p w14:paraId="4A338A67" w14:textId="77777777" w:rsidR="00554453" w:rsidRPr="00BE1538" w:rsidRDefault="00042BFD" w:rsidP="00042BF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</w:rPr>
                      </w:pPr>
                      <w:r w:rsidRPr="00BE1538"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</w:rPr>
                        <w:t>OPEN BOOK</w:t>
                      </w:r>
                    </w:p>
                    <w:p w14:paraId="2590761F" w14:textId="77777777" w:rsidR="00E03C87" w:rsidRDefault="00E03C87" w:rsidP="00E03C87">
                      <w:pPr>
                        <w:spacing w:after="0" w:line="240" w:lineRule="auto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14:paraId="1511DC6B" w14:textId="1A355D38" w:rsidR="00E03C87" w:rsidRPr="00BE1538" w:rsidRDefault="00E03C87" w:rsidP="00E7009E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Pursuant to </w:t>
                      </w:r>
                      <w:r w:rsidR="009D2C6C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Wis. Stat. 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70.45, the assessment roll for </w:t>
                      </w:r>
                      <w:r w:rsidR="00042BFD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the 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year </w:t>
                      </w:r>
                      <w:r w:rsidR="00042BFD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20</w:t>
                      </w:r>
                      <w:r w:rsidR="009D2C6C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2</w:t>
                      </w:r>
                      <w:r w:rsidR="006A14B9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5</w:t>
                      </w:r>
                      <w:r w:rsidR="00E14CC6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will be open for examination on</w:t>
                      </w:r>
                      <w:r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D41AB5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May 29,</w:t>
                      </w:r>
                      <w:r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5E0C53"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202</w:t>
                      </w:r>
                      <w:r w:rsidR="005E0C53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5,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at the </w:t>
                      </w:r>
                      <w:r w:rsidR="00042BFD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Portland Town Hall, 6736 State Highway 33, Cashton, WI  54619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from</w:t>
                      </w:r>
                      <w:r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BF7EC4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1</w:t>
                      </w:r>
                      <w:r w:rsidR="00714944"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:00</w:t>
                      </w:r>
                      <w:r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 xml:space="preserve"> – </w:t>
                      </w:r>
                      <w:r w:rsidR="00BF7EC4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3</w:t>
                      </w:r>
                      <w:r w:rsidR="00714944"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:00</w:t>
                      </w:r>
                      <w:r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971F1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P</w:t>
                      </w:r>
                      <w:r w:rsidRPr="00BE1538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M</w:t>
                      </w:r>
                      <w:r w:rsidR="00042BFD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.  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Instructional material </w:t>
                      </w:r>
                      <w:r w:rsidR="009D2C6C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will be provided at the open book to persons who wish to object to valuations under Wis. Stat. 70.47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.</w:t>
                      </w:r>
                    </w:p>
                    <w:p w14:paraId="739E6FCF" w14:textId="77777777" w:rsidR="00E03C87" w:rsidRPr="00BE1538" w:rsidRDefault="00E03C87" w:rsidP="00E03C8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  <w:p w14:paraId="035CF153" w14:textId="620BF1B4" w:rsidR="00042BFD" w:rsidRPr="00BE1538" w:rsidRDefault="00E03C87" w:rsidP="00E03C8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Notice is hereby given this </w:t>
                      </w:r>
                      <w:r w:rsidR="00F33984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1</w:t>
                      </w:r>
                      <w:r w:rsidR="00FD0FE1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4t</w:t>
                      </w:r>
                      <w:r w:rsidR="00F33984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h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day of </w:t>
                      </w:r>
                      <w:r w:rsidR="009F519D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Ma</w:t>
                      </w:r>
                      <w:r w:rsidR="009F519D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y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20</w:t>
                      </w:r>
                      <w:r w:rsidR="009D2C6C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2</w:t>
                      </w:r>
                      <w:r w:rsidR="00F33984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5</w:t>
                      </w:r>
                      <w:r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.</w:t>
                      </w:r>
                      <w:r w:rsidR="00042BFD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 </w:t>
                      </w:r>
                    </w:p>
                    <w:p w14:paraId="5FAE6841" w14:textId="6C30DE12" w:rsidR="004B613F" w:rsidRPr="00BE1538" w:rsidRDefault="000F38D3" w:rsidP="00E03C87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Amy Brueggen</w:t>
                      </w:r>
                      <w:r w:rsidR="004B613F" w:rsidRPr="00BE1538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, Town Clerk</w:t>
                      </w:r>
                    </w:p>
                  </w:txbxContent>
                </v:textbox>
              </v:shape>
            </w:pict>
          </mc:Fallback>
        </mc:AlternateContent>
      </w:r>
    </w:p>
    <w:p w14:paraId="0B85F445" w14:textId="77777777" w:rsidR="00042BFD" w:rsidRDefault="00042BFD"/>
    <w:p w14:paraId="5B751A5B" w14:textId="77777777" w:rsidR="00042BFD" w:rsidRDefault="00042BFD"/>
    <w:p w14:paraId="0E229F28" w14:textId="77777777" w:rsidR="00042BFD" w:rsidRDefault="00042BFD"/>
    <w:p w14:paraId="02D54862" w14:textId="77777777" w:rsidR="00042BFD" w:rsidRDefault="00042BFD"/>
    <w:p w14:paraId="6B8ED8BB" w14:textId="77777777" w:rsidR="00042BFD" w:rsidRDefault="00042BFD"/>
    <w:p w14:paraId="1FDEBD80" w14:textId="77777777" w:rsidR="00042BFD" w:rsidRDefault="00042BFD"/>
    <w:p w14:paraId="30BFCF22" w14:textId="77777777" w:rsidR="00042BFD" w:rsidRDefault="00042BFD"/>
    <w:p w14:paraId="6C1D0F8D" w14:textId="77777777" w:rsidR="00042BFD" w:rsidRDefault="00042BFD"/>
    <w:sectPr w:rsidR="00042BFD" w:rsidSect="006D2BD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BFD"/>
    <w:rsid w:val="00042BFD"/>
    <w:rsid w:val="000F319A"/>
    <w:rsid w:val="000F38D3"/>
    <w:rsid w:val="001C0C61"/>
    <w:rsid w:val="00220491"/>
    <w:rsid w:val="00292157"/>
    <w:rsid w:val="00376A34"/>
    <w:rsid w:val="003D762A"/>
    <w:rsid w:val="00444679"/>
    <w:rsid w:val="004B613F"/>
    <w:rsid w:val="00554453"/>
    <w:rsid w:val="0058156A"/>
    <w:rsid w:val="005A63A9"/>
    <w:rsid w:val="005C0D71"/>
    <w:rsid w:val="005E0C53"/>
    <w:rsid w:val="00685679"/>
    <w:rsid w:val="006A14B9"/>
    <w:rsid w:val="006D2BDD"/>
    <w:rsid w:val="00714944"/>
    <w:rsid w:val="007739F8"/>
    <w:rsid w:val="00835C52"/>
    <w:rsid w:val="00870D8D"/>
    <w:rsid w:val="00971F18"/>
    <w:rsid w:val="00977494"/>
    <w:rsid w:val="009C5440"/>
    <w:rsid w:val="009D2C6C"/>
    <w:rsid w:val="009F519D"/>
    <w:rsid w:val="009F7A69"/>
    <w:rsid w:val="00AC00AB"/>
    <w:rsid w:val="00BE1538"/>
    <w:rsid w:val="00BF7EC4"/>
    <w:rsid w:val="00C11A35"/>
    <w:rsid w:val="00C17352"/>
    <w:rsid w:val="00C81325"/>
    <w:rsid w:val="00D1482B"/>
    <w:rsid w:val="00D41AB5"/>
    <w:rsid w:val="00E03C87"/>
    <w:rsid w:val="00E14CC6"/>
    <w:rsid w:val="00E54B8C"/>
    <w:rsid w:val="00E7009E"/>
    <w:rsid w:val="00EB10B1"/>
    <w:rsid w:val="00F03B52"/>
    <w:rsid w:val="00F33984"/>
    <w:rsid w:val="00F429E2"/>
    <w:rsid w:val="00FC23AF"/>
    <w:rsid w:val="00FD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84337B"/>
  <w15:chartTrackingRefBased/>
  <w15:docId w15:val="{EE5B0480-7975-46A4-BC47-01DE42281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149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9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Joliene Lee</dc:creator>
  <cp:keywords/>
  <dc:description/>
  <cp:lastModifiedBy>Town of Portland</cp:lastModifiedBy>
  <cp:revision>2</cp:revision>
  <cp:lastPrinted>2025-05-11T23:27:00Z</cp:lastPrinted>
  <dcterms:created xsi:type="dcterms:W3CDTF">2025-05-13T02:54:00Z</dcterms:created>
  <dcterms:modified xsi:type="dcterms:W3CDTF">2025-05-13T02:54:00Z</dcterms:modified>
</cp:coreProperties>
</file>